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F86F2">
      <w:pPr>
        <w:spacing w:line="560" w:lineRule="exact"/>
        <w:jc w:val="lef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附件4</w:t>
      </w:r>
    </w:p>
    <w:p w14:paraId="1C3B4BB7">
      <w:pPr>
        <w:spacing w:before="156" w:beforeLines="50" w:after="156" w:afterLines="50"/>
        <w:jc w:val="center"/>
        <w:rPr>
          <w:rFonts w:eastAsia="方正小标宋简体"/>
          <w:color w:val="000000"/>
          <w:sz w:val="44"/>
        </w:rPr>
      </w:pPr>
      <w:r>
        <w:rPr>
          <w:rFonts w:hint="eastAsia" w:eastAsia="方正小标宋简体"/>
          <w:color w:val="000000"/>
          <w:sz w:val="44"/>
        </w:rPr>
        <w:t>长江师范学院</w:t>
      </w:r>
      <w:r>
        <w:rPr>
          <w:rFonts w:hint="eastAsia" w:eastAsia="方正小标宋简体"/>
          <w:color w:val="000000"/>
          <w:sz w:val="44"/>
          <w:lang w:val="en-US" w:eastAsia="zh-CN"/>
        </w:rPr>
        <w:t>外聘</w:t>
      </w:r>
      <w:r>
        <w:rPr>
          <w:rFonts w:hint="eastAsia" w:eastAsia="方正小标宋简体"/>
          <w:color w:val="000000"/>
          <w:sz w:val="44"/>
        </w:rPr>
        <w:t>教师协议书</w:t>
      </w:r>
    </w:p>
    <w:p w14:paraId="65048192">
      <w:pPr>
        <w:spacing w:before="156" w:beforeLines="50" w:after="156" w:afterLines="50"/>
        <w:jc w:val="center"/>
        <w:rPr>
          <w:rFonts w:ascii="楷体" w:hAnsi="楷体" w:eastAsia="楷体" w:cs="楷体"/>
          <w:color w:val="000000"/>
          <w:sz w:val="32"/>
          <w:szCs w:val="18"/>
        </w:rPr>
      </w:pPr>
      <w:r>
        <w:rPr>
          <w:rFonts w:hint="eastAsia" w:ascii="楷体" w:hAnsi="楷体" w:eastAsia="楷体" w:cs="楷体"/>
          <w:color w:val="000000"/>
          <w:sz w:val="32"/>
          <w:szCs w:val="18"/>
        </w:rPr>
        <w:t>（参考）</w:t>
      </w:r>
    </w:p>
    <w:p w14:paraId="2AE3B927">
      <w:pPr>
        <w:spacing w:line="64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甲方： 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        </w:t>
      </w:r>
    </w:p>
    <w:p w14:paraId="67E4642E">
      <w:pPr>
        <w:spacing w:line="64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乙方：姓名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</w:t>
      </w:r>
      <w:r>
        <w:rPr>
          <w:rFonts w:ascii="仿宋_GB2312" w:eastAsia="仿宋_GB2312"/>
          <w:color w:val="000000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身份证号: 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        </w:t>
      </w:r>
    </w:p>
    <w:p w14:paraId="2AF3DFD8">
      <w:pPr>
        <w:spacing w:line="64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    住址：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                                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  </w:t>
      </w:r>
    </w:p>
    <w:p w14:paraId="22533ADC">
      <w:pPr>
        <w:pStyle w:val="2"/>
        <w:adjustRightInd w:val="0"/>
        <w:snapToGrid w:val="0"/>
        <w:spacing w:before="156" w:beforeLines="50"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按照学校相关规定，甲乙双方在平等自愿、协商一致基础上，签订本协议。</w:t>
      </w:r>
    </w:p>
    <w:p w14:paraId="0FDEAD9E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一、聘任期限</w:t>
      </w:r>
    </w:p>
    <w:p w14:paraId="6831E957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聘任期限为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>年，自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color w:val="000000"/>
          <w:sz w:val="28"/>
          <w:szCs w:val="28"/>
        </w:rPr>
        <w:t>年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>月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日至 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>年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>月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color w:val="000000"/>
          <w:sz w:val="28"/>
          <w:szCs w:val="28"/>
        </w:rPr>
        <w:t>日止。</w:t>
      </w:r>
    </w:p>
    <w:p w14:paraId="2EF374AB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二、聘任岗位和岗位职责</w:t>
      </w:r>
    </w:p>
    <w:p w14:paraId="6366D371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经乙方申请，甲方根据工作需要聘请乙方在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</w:t>
      </w:r>
      <w:r>
        <w:rPr>
          <w:rFonts w:hint="eastAsia" w:ascii="仿宋_GB2312" w:eastAsia="仿宋_GB2312"/>
          <w:color w:val="000000"/>
          <w:sz w:val="28"/>
          <w:szCs w:val="28"/>
        </w:rPr>
        <w:t>岗位工作，工作地点为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，岗位职责及具体工作任务如下：</w:t>
      </w:r>
    </w:p>
    <w:p w14:paraId="70DD01FD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1. 教学任务：                   </w:t>
      </w:r>
    </w:p>
    <w:p w14:paraId="3E1EEE63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2. 其他任务：                   </w:t>
      </w:r>
    </w:p>
    <w:p w14:paraId="15DE481F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三、工作条件和岗位纪律</w:t>
      </w:r>
    </w:p>
    <w:p w14:paraId="77F8A86A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甲方保障乙方履行职责所需的物质基础条件，提供必需的工作条件和有效的劳动安全防护措施。乙方应遵守国家法律规定，严格执行国家法律法规和甲方的各项相关规章制度和纪律，保质保量地完成工作任务，保守有关秘密，接受甲方的考核及管理。</w:t>
      </w:r>
    </w:p>
    <w:p w14:paraId="221FC0D5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四、工作报酬</w:t>
      </w:r>
    </w:p>
    <w:p w14:paraId="2B60B06F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（一）甲方根据乙方的教学工作量为其支付课时酬金，支付标准及支付方式为</w:t>
      </w:r>
      <w:r>
        <w:rPr>
          <w:rFonts w:hint="eastAsia" w:ascii="仿宋_GB2312" w:eastAsia="仿宋_GB2312"/>
          <w:color w:val="000000"/>
          <w:sz w:val="28"/>
          <w:szCs w:val="28"/>
          <w:u w:val="single"/>
        </w:rPr>
        <w:t xml:space="preserve">     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，甲方不承担乙方工资及其他福利。</w:t>
      </w:r>
    </w:p>
    <w:p w14:paraId="62BF8C17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（二）在聘期内，甲方应为乙方购买意外伤害保险，乙方的人事关系和养老、医疗等社保关系均保持原工作单位不变，工伤等意外事故由乙方及其人事关系所在单位办理认定等相关手续。</w:t>
      </w:r>
    </w:p>
    <w:p w14:paraId="597E21F5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五、考核及结果使用</w:t>
      </w:r>
    </w:p>
    <w:p w14:paraId="51356EEC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（一）根据学校管理规定，甲方每年按确定的岗位目标和工作任务对乙方进行年度考核，由甲方具体负责实施，考核结果作为发放酬金的依据。</w:t>
      </w:r>
    </w:p>
    <w:p w14:paraId="7D2D9055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（二）考核内容包括但不限于：思想政治、师德师风、学术道德、履行职责情况等。</w:t>
      </w:r>
    </w:p>
    <w:p w14:paraId="0E854C98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（三）乙方在思想政治、师德师风等方面不符合相关规定或未能完成岗位任务，即为考核不合格，甲方有权予以解聘。</w:t>
      </w:r>
    </w:p>
    <w:p w14:paraId="143DFDD0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六、协议的解除和终止</w:t>
      </w:r>
    </w:p>
    <w:p w14:paraId="436F3615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（一）甲乙双方协商一致，可以解除（终止）本协议。</w:t>
      </w:r>
    </w:p>
    <w:p w14:paraId="4C9777A6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（二）有下列情况之一的，本协议终止：</w:t>
      </w:r>
    </w:p>
    <w:p w14:paraId="32EDC784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1. 协议期满的；</w:t>
      </w:r>
    </w:p>
    <w:p w14:paraId="5B297296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2. 甲乙双方约定的协议终止条件出现的；</w:t>
      </w:r>
    </w:p>
    <w:p w14:paraId="167718F6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3. 法律、法规、制度规定的其他情形。</w:t>
      </w:r>
    </w:p>
    <w:p w14:paraId="7454949F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（三）乙方有下列情况之一的，甲方可随时终止或解除本协议：</w:t>
      </w:r>
    </w:p>
    <w:p w14:paraId="1E8EFE4B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1.在聘期内不能履行协议规定的职责；</w:t>
      </w:r>
    </w:p>
    <w:p w14:paraId="51EF65AC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2.由于健康等原因，不能坚持正常工作；</w:t>
      </w:r>
    </w:p>
    <w:p w14:paraId="1A16848D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3.有违法违纪行为或违反高校教师职业道德行为；</w:t>
      </w:r>
    </w:p>
    <w:p w14:paraId="17C8F7F1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4.出现教学事故，或有扰乱正常工作秩序等违反学校规章制度的行为；</w:t>
      </w:r>
    </w:p>
    <w:p w14:paraId="63C09ACD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5.因专业调整和招生方面的原因，需撤销或暂停其聘任岗位；</w:t>
      </w:r>
    </w:p>
    <w:p w14:paraId="1F53F8DC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6.其他不宜继续担任高校教师的情形。</w:t>
      </w:r>
    </w:p>
    <w:p w14:paraId="79626F9C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七、违反协议的责任</w:t>
      </w:r>
    </w:p>
    <w:p w14:paraId="299C0793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1. 乙方在聘期内，应严格按照教学计划实施教学，并接受用人单位的管理，如不按时承担教学任务或中途无故退出，不再接受甲方任何课时酬金，并视具体情况承担相应的违约责任。确因有特殊原因提出辞聘的，需提前一个月向甲方提出申请，经甲方同意，方可解聘。</w:t>
      </w:r>
    </w:p>
    <w:p w14:paraId="5AC002D9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2. 甲乙双方任何一方违反法律、法规或本协议的约定解除（终止）本协议，造成经济损失的，按实际损失进行赔偿。</w:t>
      </w:r>
    </w:p>
    <w:p w14:paraId="7B9535B0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八、争议处理</w:t>
      </w:r>
    </w:p>
    <w:p w14:paraId="0972A600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甲乙双方因履行本协议发生争议的，应当协商解决；协商不一致的，依法解决。</w:t>
      </w:r>
    </w:p>
    <w:p w14:paraId="2D55BBD7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黑体" w:hAnsi="黑体" w:eastAsia="黑体" w:cs="黑体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九、其他</w:t>
      </w:r>
    </w:p>
    <w:p w14:paraId="06488171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本协议未尽事宜，双方应友好协商确定，订立书面补充协议；不能达成补充协议的，按法律、法规和国家、市有关规定执行。</w:t>
      </w:r>
    </w:p>
    <w:p w14:paraId="576EFADE">
      <w:pPr>
        <w:pStyle w:val="2"/>
        <w:adjustRightInd w:val="0"/>
        <w:snapToGrid w:val="0"/>
        <w:spacing w:after="0" w:line="500" w:lineRule="exact"/>
        <w:ind w:left="0" w:leftChars="0"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sz w:val="28"/>
          <w:szCs w:val="28"/>
        </w:rPr>
        <w:t>十、</w:t>
      </w:r>
      <w:r>
        <w:rPr>
          <w:rFonts w:hint="eastAsia" w:ascii="仿宋_GB2312" w:eastAsia="仿宋_GB2312"/>
          <w:color w:val="000000"/>
          <w:sz w:val="28"/>
          <w:szCs w:val="28"/>
        </w:rPr>
        <w:t>本协议一式三份，经甲乙双方签字盖章后生效，甲方、乙方各执一份，一份交人事处备案。</w:t>
      </w:r>
    </w:p>
    <w:p w14:paraId="3FE0013E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</w:p>
    <w:p w14:paraId="5B58898F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</w:p>
    <w:p w14:paraId="1B100608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甲方（盖章）：                      乙方（签字）：</w:t>
      </w:r>
    </w:p>
    <w:p w14:paraId="7687021F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甲方负责人（签章）：                乙方单位（签章）：</w:t>
      </w:r>
    </w:p>
    <w:p w14:paraId="1A15DA7E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 w14:paraId="05DEA1B7">
      <w:pPr>
        <w:pStyle w:val="2"/>
        <w:adjustRightInd w:val="0"/>
        <w:snapToGrid w:val="0"/>
        <w:spacing w:after="0"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      </w:t>
      </w:r>
    </w:p>
    <w:p w14:paraId="7F9ED7FD">
      <w:pPr>
        <w:pStyle w:val="2"/>
        <w:adjustRightInd w:val="0"/>
        <w:snapToGrid w:val="0"/>
        <w:spacing w:after="0" w:line="500" w:lineRule="exact"/>
        <w:ind w:firstLine="980" w:firstLineChars="350"/>
        <w:rPr>
          <w:rFonts w:ascii="仿宋_GB2312" w:eastAsia="仿宋_GB2312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28"/>
          <w:szCs w:val="28"/>
        </w:rPr>
        <w:t>年  月  日                         年  月  日</w:t>
      </w:r>
    </w:p>
    <w:p w14:paraId="0681F60E">
      <w:pPr>
        <w:pStyle w:val="2"/>
        <w:adjustRightInd w:val="0"/>
        <w:snapToGrid w:val="0"/>
        <w:spacing w:line="360" w:lineRule="auto"/>
        <w:rPr>
          <w:color w:val="000000"/>
          <w:sz w:val="28"/>
        </w:rPr>
      </w:pPr>
    </w:p>
    <w:p w14:paraId="58C51A7B">
      <w:pPr>
        <w:spacing w:line="400" w:lineRule="exact"/>
        <w:ind w:firstLine="300" w:firstLineChars="100"/>
        <w:rPr>
          <w:rFonts w:ascii="Times New Roman" w:eastAsia="仿宋"/>
          <w:sz w:val="30"/>
          <w:szCs w:val="30"/>
        </w:rPr>
      </w:pPr>
    </w:p>
    <w:p w14:paraId="68500519"/>
    <w:sectPr>
      <w:headerReference r:id="rId3" w:type="default"/>
      <w:footerReference r:id="rId4" w:type="default"/>
      <w:pgSz w:w="11906" w:h="16838"/>
      <w:pgMar w:top="1701" w:right="1474" w:bottom="1588" w:left="1588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6F6772">
    <w:pPr>
      <w:pStyle w:val="4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BNuVyTDAgAA1gUAAA4AAAAA&#10;AAAAAQAgAAAAHwEAAGRycy9lMm9Eb2MueG1sUEsFBgAAAAAGAAYAWQEAAFQG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72A987BA">
                <w:pPr>
                  <w:pStyle w:val="4"/>
                  <w:rPr>
                    <w:rFonts w:ascii="Times New Roman" w:hAnsi="Times New Roman"/>
                    <w:sz w:val="21"/>
                    <w:szCs w:val="28"/>
                  </w:rPr>
                </w:pPr>
                <w:r>
                  <w:rPr>
                    <w:rFonts w:ascii="Times New Roman" w:hAnsi="Times New Roman"/>
                    <w:sz w:val="21"/>
                    <w:szCs w:val="28"/>
                  </w:rPr>
                  <w:fldChar w:fldCharType="begin"/>
                </w:r>
                <w:r>
                  <w:rPr>
                    <w:rFonts w:ascii="Times New Roman" w:hAnsi="Times New Roman"/>
                    <w:sz w:val="21"/>
                    <w:szCs w:val="28"/>
                  </w:rPr>
                  <w:instrText xml:space="preserve"> PAGE  \* MERGEFORMAT </w:instrText>
                </w:r>
                <w:r>
                  <w:rPr>
                    <w:rFonts w:ascii="Times New Roman" w:hAnsi="Times New Roman"/>
                    <w:sz w:val="21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/>
                    <w:sz w:val="21"/>
                    <w:szCs w:val="28"/>
                  </w:rPr>
                  <w:t>- 2 -</w:t>
                </w:r>
                <w:r>
                  <w:rPr>
                    <w:rFonts w:ascii="Times New Roman" w:hAnsi="Times New Roman"/>
                    <w:sz w:val="21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9B59EB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61EB"/>
    <w:rsid w:val="000108C4"/>
    <w:rsid w:val="000B3C44"/>
    <w:rsid w:val="000E0BD4"/>
    <w:rsid w:val="00116E7A"/>
    <w:rsid w:val="0013036B"/>
    <w:rsid w:val="001A179C"/>
    <w:rsid w:val="001D2A29"/>
    <w:rsid w:val="001E7EE0"/>
    <w:rsid w:val="001F58B1"/>
    <w:rsid w:val="00224EC8"/>
    <w:rsid w:val="002A66FE"/>
    <w:rsid w:val="002D3816"/>
    <w:rsid w:val="002E4411"/>
    <w:rsid w:val="0034055E"/>
    <w:rsid w:val="00375CDF"/>
    <w:rsid w:val="00390065"/>
    <w:rsid w:val="003E617C"/>
    <w:rsid w:val="00402ACD"/>
    <w:rsid w:val="0042476B"/>
    <w:rsid w:val="00436530"/>
    <w:rsid w:val="00485F31"/>
    <w:rsid w:val="004D1C57"/>
    <w:rsid w:val="00556E1D"/>
    <w:rsid w:val="005D098B"/>
    <w:rsid w:val="005E0351"/>
    <w:rsid w:val="00617971"/>
    <w:rsid w:val="006269E8"/>
    <w:rsid w:val="00710760"/>
    <w:rsid w:val="00757D59"/>
    <w:rsid w:val="00764A77"/>
    <w:rsid w:val="00773401"/>
    <w:rsid w:val="007738AF"/>
    <w:rsid w:val="00794A91"/>
    <w:rsid w:val="007B2C36"/>
    <w:rsid w:val="007B6FF4"/>
    <w:rsid w:val="00904F2B"/>
    <w:rsid w:val="00920E56"/>
    <w:rsid w:val="00977AC6"/>
    <w:rsid w:val="00980659"/>
    <w:rsid w:val="00A246FF"/>
    <w:rsid w:val="00A40A1D"/>
    <w:rsid w:val="00AC0FD3"/>
    <w:rsid w:val="00AF1AF3"/>
    <w:rsid w:val="00AF2162"/>
    <w:rsid w:val="00B00A0C"/>
    <w:rsid w:val="00B23DEB"/>
    <w:rsid w:val="00B52C61"/>
    <w:rsid w:val="00BF1DB4"/>
    <w:rsid w:val="00C03EC7"/>
    <w:rsid w:val="00C8122E"/>
    <w:rsid w:val="00C815F2"/>
    <w:rsid w:val="00C9376E"/>
    <w:rsid w:val="00CE4097"/>
    <w:rsid w:val="00D056C1"/>
    <w:rsid w:val="00D124C8"/>
    <w:rsid w:val="00DB468E"/>
    <w:rsid w:val="00DF2F6B"/>
    <w:rsid w:val="00E60C25"/>
    <w:rsid w:val="00E6628A"/>
    <w:rsid w:val="00F441E8"/>
    <w:rsid w:val="00FB5FCC"/>
    <w:rsid w:val="00FC4888"/>
    <w:rsid w:val="00FE61EB"/>
    <w:rsid w:val="017A016A"/>
    <w:rsid w:val="090A72CE"/>
    <w:rsid w:val="0AC97C9E"/>
    <w:rsid w:val="0F17569D"/>
    <w:rsid w:val="106C3014"/>
    <w:rsid w:val="115B3904"/>
    <w:rsid w:val="17123699"/>
    <w:rsid w:val="175F198F"/>
    <w:rsid w:val="213644CE"/>
    <w:rsid w:val="223048BB"/>
    <w:rsid w:val="22516BA0"/>
    <w:rsid w:val="23C03841"/>
    <w:rsid w:val="28054117"/>
    <w:rsid w:val="28097541"/>
    <w:rsid w:val="2A020FE2"/>
    <w:rsid w:val="2BD961B1"/>
    <w:rsid w:val="2ECA6795"/>
    <w:rsid w:val="2FAC7ACF"/>
    <w:rsid w:val="31964FE6"/>
    <w:rsid w:val="348B79BF"/>
    <w:rsid w:val="35E26E02"/>
    <w:rsid w:val="37215D38"/>
    <w:rsid w:val="37746530"/>
    <w:rsid w:val="3846572A"/>
    <w:rsid w:val="3987324D"/>
    <w:rsid w:val="3C886124"/>
    <w:rsid w:val="41340B83"/>
    <w:rsid w:val="434C112A"/>
    <w:rsid w:val="44FF4310"/>
    <w:rsid w:val="50EE5145"/>
    <w:rsid w:val="529C5BB3"/>
    <w:rsid w:val="549B564B"/>
    <w:rsid w:val="56332169"/>
    <w:rsid w:val="56C3203E"/>
    <w:rsid w:val="57517680"/>
    <w:rsid w:val="58383321"/>
    <w:rsid w:val="596E6118"/>
    <w:rsid w:val="59B15212"/>
    <w:rsid w:val="62381A29"/>
    <w:rsid w:val="6427521E"/>
    <w:rsid w:val="67362843"/>
    <w:rsid w:val="6B484189"/>
    <w:rsid w:val="6E74788F"/>
    <w:rsid w:val="74325711"/>
    <w:rsid w:val="77EE6A9D"/>
    <w:rsid w:val="7888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nhideWhenUsed/>
    <w:qFormat/>
    <w:uiPriority w:val="99"/>
    <w:pPr>
      <w:spacing w:after="120"/>
      <w:ind w:left="420" w:leftChars="2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正文文本缩进 Char"/>
    <w:basedOn w:val="7"/>
    <w:link w:val="2"/>
    <w:qFormat/>
    <w:uiPriority w:val="99"/>
    <w:rPr>
      <w:rFonts w:ascii="Calibri" w:hAnsi="Calibri" w:eastAsia="宋体" w:cs="Times New Roman"/>
    </w:rPr>
  </w:style>
  <w:style w:type="character" w:customStyle="1" w:styleId="9">
    <w:name w:val="页眉 Char"/>
    <w:basedOn w:val="7"/>
    <w:link w:val="5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1195</Words>
  <Characters>1208</Characters>
  <Lines>11</Lines>
  <Paragraphs>3</Paragraphs>
  <TotalTime>22</TotalTime>
  <ScaleCrop>false</ScaleCrop>
  <LinksUpToDate>false</LinksUpToDate>
  <CharactersWithSpaces>1532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2023-03-20T16:39:00Z</dcterms:created>
  <dc:creator>lp</dc:creator>
  <cp:lastModifiedBy>张丽萍</cp:lastModifiedBy>
  <cp:lastPrinted>2020-11-23T02:54:00Z</cp:lastPrinted>
  <dcterms:modified xsi:type="dcterms:W3CDTF">2025-06-18T07:18:43Z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6560D30FAEFE41C1AC753410C0294758_12</vt:lpwstr>
  </property>
  <property fmtid="{D5CDD505-2E9C-101B-9397-08002B2CF9AE}" pid="4" name="KSOTemplateDocerSaveRecord">
    <vt:lpwstr>eyJoZGlkIjoiMzc5MzVhYTc0M2NlODA1OWFmZGE0N2VlNmU1Mjk5NWMifQ==</vt:lpwstr>
  </property>
</Properties>
</file>